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50845" w14:textId="3CE6BC7E" w:rsidR="00ED68D5" w:rsidRDefault="004F0DF4" w:rsidP="00ED68D5">
      <w:pPr>
        <w:pStyle w:val="Heading1"/>
        <w:ind w:left="0" w:right="140" w:firstLine="0"/>
        <w:jc w:val="center"/>
        <w:rPr>
          <w:bCs w:val="0"/>
        </w:rPr>
      </w:pPr>
      <w:r>
        <w:rPr>
          <w:bCs w:val="0"/>
        </w:rPr>
        <w:t xml:space="preserve">Managed </w:t>
      </w:r>
      <w:r w:rsidR="002712F7">
        <w:rPr>
          <w:bCs w:val="0"/>
        </w:rPr>
        <w:t xml:space="preserve">Uniform </w:t>
      </w:r>
      <w:r>
        <w:rPr>
          <w:bCs w:val="0"/>
        </w:rPr>
        <w:t>Inventory and Distribution System</w:t>
      </w:r>
    </w:p>
    <w:p w14:paraId="3373BEDC" w14:textId="5D50A05E" w:rsidR="004F0DF4" w:rsidRDefault="004F0DF4" w:rsidP="00ED68D5">
      <w:pPr>
        <w:pStyle w:val="Heading1"/>
        <w:ind w:left="0" w:right="140" w:firstLine="0"/>
        <w:jc w:val="center"/>
        <w:rPr>
          <w:bCs w:val="0"/>
        </w:rPr>
      </w:pPr>
      <w:r w:rsidRPr="00C10091">
        <w:rPr>
          <w:bCs w:val="0"/>
        </w:rPr>
        <w:t>RESPONSE MATRIX</w:t>
      </w:r>
    </w:p>
    <w:p w14:paraId="792520FE" w14:textId="206FB13A" w:rsidR="004F0DF4" w:rsidRDefault="004F0DF4" w:rsidP="00ED68D5">
      <w:pPr>
        <w:pStyle w:val="Heading1"/>
        <w:ind w:left="0" w:right="140" w:firstLine="0"/>
        <w:jc w:val="center"/>
        <w:rPr>
          <w:bCs w:val="0"/>
        </w:rPr>
      </w:pPr>
    </w:p>
    <w:tbl>
      <w:tblPr>
        <w:tblW w:w="10512" w:type="dxa"/>
        <w:tblLook w:val="0000" w:firstRow="0" w:lastRow="0" w:firstColumn="0" w:lastColumn="0" w:noHBand="0" w:noVBand="0"/>
      </w:tblPr>
      <w:tblGrid>
        <w:gridCol w:w="690"/>
        <w:gridCol w:w="5391"/>
        <w:gridCol w:w="1358"/>
        <w:gridCol w:w="1585"/>
        <w:gridCol w:w="1488"/>
      </w:tblGrid>
      <w:tr w:rsidR="002058C5" w:rsidRPr="009F04B0" w14:paraId="53798849" w14:textId="77777777" w:rsidTr="00487F50">
        <w:trPr>
          <w:trHeight w:val="900"/>
          <w:tblHeader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0279BD5" w14:textId="77777777" w:rsidR="002058C5" w:rsidRPr="009F04B0" w:rsidRDefault="002058C5" w:rsidP="00CD2289">
            <w:pPr>
              <w:rPr>
                <w:rFonts w:cstheme="minorHAnsi"/>
                <w:b/>
              </w:rPr>
            </w:pP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A920322" w14:textId="77777777" w:rsidR="002058C5" w:rsidRPr="009F04B0" w:rsidRDefault="002058C5" w:rsidP="00CD2289">
            <w:pPr>
              <w:rPr>
                <w:rFonts w:eastAsia="Arial Unicode MS" w:cstheme="minorHAnsi"/>
                <w:b/>
              </w:rPr>
            </w:pPr>
            <w:r w:rsidRPr="009F04B0">
              <w:rPr>
                <w:rFonts w:cstheme="minorHAnsi"/>
                <w:b/>
              </w:rPr>
              <w:t>System Function/Service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E8F1781" w14:textId="582A5B68" w:rsidR="002058C5" w:rsidRPr="009F04B0" w:rsidRDefault="002058C5" w:rsidP="00CD2289">
            <w:pPr>
              <w:spacing w:line="259" w:lineRule="auto"/>
              <w:jc w:val="center"/>
              <w:rPr>
                <w:rFonts w:eastAsia="Arial Unicode MS" w:cstheme="minorHAnsi"/>
                <w:b/>
                <w:bCs/>
              </w:rPr>
            </w:pPr>
            <w:r w:rsidRPr="009F04B0">
              <w:rPr>
                <w:rFonts w:cstheme="minorHAnsi"/>
                <w:b/>
                <w:bCs/>
              </w:rPr>
              <w:t>System currently supports</w:t>
            </w: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428575C6" w14:textId="77777777" w:rsidR="002058C5" w:rsidRPr="009F04B0" w:rsidRDefault="002058C5" w:rsidP="00CD2289">
            <w:pPr>
              <w:spacing w:line="259" w:lineRule="auto"/>
              <w:jc w:val="center"/>
              <w:rPr>
                <w:rFonts w:eastAsia="Arial Unicode MS" w:cstheme="minorHAnsi"/>
                <w:b/>
                <w:bCs/>
              </w:rPr>
            </w:pPr>
            <w:r w:rsidRPr="009F04B0">
              <w:rPr>
                <w:rFonts w:cstheme="minorHAnsi"/>
                <w:b/>
                <w:bCs/>
              </w:rPr>
              <w:t>System can support with modifications or customization</w:t>
            </w: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1503F277" w14:textId="77777777" w:rsidR="002058C5" w:rsidRPr="009F04B0" w:rsidRDefault="002058C5" w:rsidP="00CD2289">
            <w:pPr>
              <w:spacing w:line="259" w:lineRule="auto"/>
              <w:jc w:val="center"/>
              <w:rPr>
                <w:rFonts w:eastAsia="Arial Unicode MS" w:cstheme="minorHAnsi"/>
                <w:b/>
                <w:bCs/>
              </w:rPr>
            </w:pPr>
            <w:r w:rsidRPr="009F04B0">
              <w:rPr>
                <w:rFonts w:cstheme="minorHAnsi"/>
                <w:b/>
                <w:bCs/>
              </w:rPr>
              <w:t>System does not support</w:t>
            </w:r>
          </w:p>
        </w:tc>
      </w:tr>
      <w:tr w:rsidR="00B76098" w:rsidRPr="009F04B0" w14:paraId="2CE2F66C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5A2DB5F" w14:textId="77777777" w:rsidR="00B76098" w:rsidRPr="009F04B0" w:rsidRDefault="00B76098" w:rsidP="00CD2289">
            <w:pPr>
              <w:rPr>
                <w:rFonts w:cstheme="minorHAnsi"/>
                <w:b/>
              </w:rPr>
            </w:pP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53C68E0C" w14:textId="44AF51CA" w:rsidR="00B76098" w:rsidRPr="009F04B0" w:rsidRDefault="00715EA9" w:rsidP="00CD2289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EMPLOYEE PROFILE</w:t>
            </w:r>
            <w:r w:rsidR="00B76098">
              <w:rPr>
                <w:rFonts w:cstheme="minorHAnsi"/>
                <w:b/>
              </w:rPr>
              <w:t xml:space="preserve"> FEATURES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03444797" w14:textId="77777777" w:rsidR="00B76098" w:rsidRPr="009F04B0" w:rsidRDefault="00B76098" w:rsidP="00CD22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6D7B2E8A" w14:textId="77777777" w:rsidR="00B76098" w:rsidRPr="009F04B0" w:rsidRDefault="00B76098" w:rsidP="00CD22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</w:tcPr>
          <w:p w14:paraId="29B5574D" w14:textId="77777777" w:rsidR="00B76098" w:rsidRPr="009F04B0" w:rsidRDefault="00B76098" w:rsidP="00CD22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4E8FC89B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86E362D" w14:textId="77777777" w:rsidR="002058C5" w:rsidRPr="009F04B0" w:rsidRDefault="002058C5" w:rsidP="00CD2289">
            <w:pPr>
              <w:spacing w:line="259" w:lineRule="auto"/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7215E8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Customer can place orders from a customized online catalog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6331B9C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1B6F19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25FC18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01F6EE4F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D0FD279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30A68F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Customer can specify employee profiles based on employee’s division or department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1689821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A0F4C4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DDAE7AE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4BD4EA0E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920F5FB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089A19D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Specific Uniform profiles and allowances can be established by department or job description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B09BF27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FF72111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6BC960A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1CA5895F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223EE8E" w14:textId="75C27F2F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783A4C2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Rules about re-order frequency can be set for each garment type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54AB41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B3A8AF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FF31CD3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5FC4C0A3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593B644" w14:textId="41961C85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EC3FD62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System has multiple access levels: Employee, supervisor, administrator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FDC78A9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80DBFFD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28B298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71F9DC37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A1F07A8" w14:textId="36D0EA44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6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37574B9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Employees can be set up in an organization structure to define a supervisor/approver for each employee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C0BBBFE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937D07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D466E14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0C584428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8219DA" w14:textId="07B80547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7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F267B04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Administrator has access to view and manage the entire program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24A127B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EB3E43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64691E7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32D945B9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13B621D" w14:textId="39AF2EB7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8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E2FB31F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System includes an online approval system for supervisors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6F79C22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42D7F19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071A524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2BA51325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54549668" w14:textId="109FE59F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9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C1B0991" w14:textId="77777777" w:rsidR="002058C5" w:rsidRPr="009F04B0" w:rsidRDefault="002058C5" w:rsidP="00CD2289">
            <w:pPr>
              <w:rPr>
                <w:rFonts w:cstheme="minorHAnsi"/>
                <w:b/>
              </w:rPr>
            </w:pPr>
            <w:r w:rsidRPr="009F04B0">
              <w:rPr>
                <w:rFonts w:eastAsia="Calibri" w:cstheme="minorHAnsi"/>
                <w:b/>
                <w:bCs/>
              </w:rPr>
              <w:t>Click-through access to employee order history directly from order/approval screen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4AEE32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9A0CAE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895F356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755467A3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6DC314E" w14:textId="5690DE62" w:rsidR="002058C5" w:rsidRPr="009F04B0" w:rsidRDefault="001538D5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10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85C6662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Automatic email alerts for supervisors when they have an order to approve.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BD0B0EB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01FEFD3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40644B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1B17ADC0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218C29D" w14:textId="6F9BDD8D" w:rsidR="002058C5" w:rsidRPr="009F04B0" w:rsidRDefault="00CD2289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11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AEED82D" w14:textId="77777777" w:rsidR="002058C5" w:rsidRPr="009F04B0" w:rsidRDefault="002058C5" w:rsidP="00CD2289">
            <w:pPr>
              <w:rPr>
                <w:rFonts w:cstheme="minorHAnsi"/>
                <w:b/>
              </w:rPr>
            </w:pPr>
            <w:r w:rsidRPr="009F04B0">
              <w:rPr>
                <w:rFonts w:eastAsia="Calibri" w:cstheme="minorHAnsi"/>
                <w:b/>
                <w:bCs/>
              </w:rPr>
              <w:t xml:space="preserve">Automatic notification of potential violations of the pre-determined uniform rules </w:t>
            </w:r>
          </w:p>
          <w:p w14:paraId="47E819B4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(e.g. order frequency, uniform type/quantity)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E2EE2B0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7BB3AAD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C6D64A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6F6F1058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671628F" w14:textId="13B0856A" w:rsidR="002058C5" w:rsidRPr="009F04B0" w:rsidRDefault="00CD2289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lastRenderedPageBreak/>
              <w:t>12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76DEF08C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Ability for approver to over-ride violations on a case-by-case basis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1BF1A93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B6B7302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4280C5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6A9C37BE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2D2E187" w14:textId="37D20852" w:rsidR="002058C5" w:rsidRPr="009F04B0" w:rsidRDefault="00CD2289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13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F22BEB3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Supervisor has access to make an employee inactive immediately to stop orders in progress.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2FABDE2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8534D4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EC9B11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CD2289" w:rsidRPr="009F04B0" w14:paraId="47FBE51C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613533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E6AFFC7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ORDER TRACKING &amp; REPORTING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9E336A1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CB3A74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3268653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03757922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5913D8A" w14:textId="56549441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14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FF28CDB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Link to UPS or other package tracking system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7129077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E3CF61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3B936BB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4954A701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CB4AE9F" w14:textId="725AE375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15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A9BD61D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Display order status including back orders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5771F3E5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9A67E78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34E991D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18F43DE6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F97B76A" w14:textId="3AA813DA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16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0A64467C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Administrator view of all pending returns, repairs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3F0C8E1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75744A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9F2214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6BF45FAB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CF7597F" w14:textId="0DDA80DE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17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68315F23" w14:textId="77777777" w:rsidR="002058C5" w:rsidRPr="009F04B0" w:rsidRDefault="002058C5" w:rsidP="00CD2289">
            <w:pPr>
              <w:rPr>
                <w:rFonts w:cstheme="minorHAnsi"/>
                <w:b/>
              </w:rPr>
            </w:pPr>
            <w:r w:rsidRPr="009F04B0">
              <w:rPr>
                <w:rFonts w:eastAsia="Calibri" w:cstheme="minorHAnsi"/>
                <w:b/>
                <w:bCs/>
              </w:rPr>
              <w:t>List returns by date</w:t>
            </w:r>
          </w:p>
          <w:p w14:paraId="491BA14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405DE6E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032F50F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DF004C9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1C6DFD49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9071C5C" w14:textId="7E4A194D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18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0D7A50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Details available to view reason for return and status of return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BE1D7F4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2267526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868ED8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668BCEDA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29AA2CD" w14:textId="1CF0DE17" w:rsidR="002058C5" w:rsidRPr="009F04B0" w:rsidRDefault="00487F50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19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1645EAD" w14:textId="77777777" w:rsidR="002058C5" w:rsidRPr="009F04B0" w:rsidRDefault="002058C5" w:rsidP="00CD2289">
            <w:pPr>
              <w:rPr>
                <w:rFonts w:cstheme="minorHAnsi"/>
                <w:b/>
              </w:rPr>
            </w:pPr>
            <w:r w:rsidRPr="009F04B0">
              <w:rPr>
                <w:rFonts w:eastAsia="Calibri" w:cstheme="minorHAnsi"/>
                <w:b/>
                <w:bCs/>
              </w:rPr>
              <w:t>Adjustment of uniform allowances due to returns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90E246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B455F96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F70D442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22A26089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C8B6A19" w14:textId="73844006" w:rsidR="002058C5" w:rsidRPr="009F04B0" w:rsidRDefault="00715EA9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20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B71FFF3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Orders can be tracked by employee name or by budget group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F74CFF7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F5B0388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1A35936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564F7254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A5E1B3F" w14:textId="5C375360" w:rsidR="002058C5" w:rsidRPr="009F04B0" w:rsidRDefault="00B25864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21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1748119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Employee dashboard to view individual order history, open orders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D67457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839FBD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37EE622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65348075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40E1E166" w14:textId="2EA8D2C1" w:rsidR="002058C5" w:rsidRPr="009F04B0" w:rsidRDefault="00B25864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22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490DA93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Real-time reporting on uniform usage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41E0F0C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0340A71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78144AD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  <w:tr w:rsidR="002058C5" w:rsidRPr="009F04B0" w14:paraId="0101FD5F" w14:textId="77777777" w:rsidTr="00487F50">
        <w:trPr>
          <w:trHeight w:val="900"/>
        </w:trPr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2A30E80A" w14:textId="1CD47C1D" w:rsidR="002058C5" w:rsidRPr="009F04B0" w:rsidRDefault="00B25864" w:rsidP="00CD2289">
            <w:pPr>
              <w:rPr>
                <w:rFonts w:eastAsia="Calibri" w:cstheme="minorHAnsi"/>
                <w:b/>
                <w:bCs/>
              </w:rPr>
            </w:pPr>
            <w:r>
              <w:rPr>
                <w:rFonts w:eastAsia="Calibri" w:cstheme="minorHAnsi"/>
                <w:b/>
                <w:bCs/>
              </w:rPr>
              <w:t>23</w:t>
            </w:r>
          </w:p>
        </w:tc>
        <w:tc>
          <w:tcPr>
            <w:tcW w:w="53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</w:tcPr>
          <w:p w14:paraId="314291D0" w14:textId="77777777" w:rsidR="002058C5" w:rsidRPr="009F04B0" w:rsidRDefault="002058C5" w:rsidP="00CD2289">
            <w:pPr>
              <w:rPr>
                <w:rFonts w:eastAsia="Calibri" w:cstheme="minorHAnsi"/>
                <w:b/>
                <w:bCs/>
              </w:rPr>
            </w:pPr>
            <w:r w:rsidRPr="009F04B0">
              <w:rPr>
                <w:rFonts w:eastAsia="Calibri" w:cstheme="minorHAnsi"/>
                <w:b/>
                <w:bCs/>
              </w:rPr>
              <w:t>Ability to specify timeframe for reports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1E0ABA8" w14:textId="77777777" w:rsidR="002058C5" w:rsidRPr="009F04B0" w:rsidRDefault="002058C5" w:rsidP="00065789">
            <w:pPr>
              <w:spacing w:line="259" w:lineRule="auto"/>
              <w:rPr>
                <w:rFonts w:cstheme="minorHAnsi"/>
                <w:b/>
                <w:bCs/>
              </w:rPr>
            </w:pPr>
          </w:p>
        </w:tc>
        <w:tc>
          <w:tcPr>
            <w:tcW w:w="15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032636BC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6C0E7095" w14:textId="77777777" w:rsidR="002058C5" w:rsidRPr="009F04B0" w:rsidRDefault="002058C5" w:rsidP="00065789">
            <w:pPr>
              <w:spacing w:line="259" w:lineRule="auto"/>
              <w:jc w:val="center"/>
              <w:rPr>
                <w:rFonts w:cstheme="minorHAnsi"/>
                <w:b/>
                <w:bCs/>
              </w:rPr>
            </w:pPr>
          </w:p>
        </w:tc>
      </w:tr>
    </w:tbl>
    <w:p w14:paraId="07191ECE" w14:textId="1EAA2041" w:rsidR="0058704F" w:rsidRDefault="0058704F">
      <w:pPr>
        <w:rPr>
          <w:rFonts w:ascii="Calibri" w:eastAsia="Calibri" w:hAnsi="Calibri" w:cs="Calibri"/>
          <w:bCs/>
        </w:rPr>
      </w:pPr>
    </w:p>
    <w:sectPr w:rsidR="0058704F" w:rsidSect="00C10091">
      <w:headerReference w:type="default" r:id="rId10"/>
      <w:footerReference w:type="default" r:id="rId11"/>
      <w:pgSz w:w="12240" w:h="15840" w:code="1"/>
      <w:pgMar w:top="1152" w:right="965" w:bottom="1008" w:left="965" w:header="475" w:footer="49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F72142" w14:textId="77777777" w:rsidR="00FA55C5" w:rsidRDefault="00FA55C5">
      <w:r>
        <w:separator/>
      </w:r>
    </w:p>
  </w:endnote>
  <w:endnote w:type="continuationSeparator" w:id="0">
    <w:p w14:paraId="665D4AF9" w14:textId="77777777" w:rsidR="00FA55C5" w:rsidRDefault="00FA5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8908D2" w14:textId="77777777" w:rsidR="009B724F" w:rsidRDefault="003F64E1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0896" behindDoc="1" locked="0" layoutInCell="1" allowOverlap="1" wp14:anchorId="761EC061" wp14:editId="14C7336A">
              <wp:simplePos x="0" y="0"/>
              <wp:positionH relativeFrom="page">
                <wp:posOffset>6415405</wp:posOffset>
              </wp:positionH>
              <wp:positionV relativeFrom="page">
                <wp:posOffset>9610725</wp:posOffset>
              </wp:positionV>
              <wp:extent cx="683895" cy="177800"/>
              <wp:effectExtent l="0" t="0" r="0" b="31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389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C9010F" w14:textId="20648FEE" w:rsidR="009B724F" w:rsidRPr="000A38A7" w:rsidRDefault="00776979">
                          <w:pPr>
                            <w:spacing w:line="270" w:lineRule="exact"/>
                            <w:ind w:left="20"/>
                            <w:rPr>
                              <w:rFonts w:eastAsia="Times New Roman" w:cstheme="minorHAnsi"/>
                              <w:sz w:val="24"/>
                              <w:szCs w:val="24"/>
                            </w:rPr>
                          </w:pPr>
                          <w:r w:rsidRPr="000A38A7">
                            <w:rPr>
                              <w:rFonts w:cstheme="minorHAnsi"/>
                              <w:w w:val="99"/>
                              <w:sz w:val="20"/>
                            </w:rPr>
                            <w:t>p</w:t>
                          </w:r>
                          <w:r w:rsidRPr="000A38A7">
                            <w:rPr>
                              <w:rFonts w:cstheme="minorHAnsi"/>
                              <w:spacing w:val="1"/>
                              <w:w w:val="99"/>
                              <w:sz w:val="20"/>
                            </w:rPr>
                            <w:t>a</w:t>
                          </w:r>
                          <w:r w:rsidRPr="000A38A7">
                            <w:rPr>
                              <w:rFonts w:cstheme="minorHAnsi"/>
                              <w:spacing w:val="-1"/>
                              <w:w w:val="99"/>
                              <w:sz w:val="20"/>
                            </w:rPr>
                            <w:t>g</w:t>
                          </w:r>
                          <w:r w:rsidRPr="000A38A7">
                            <w:rPr>
                              <w:rFonts w:cstheme="minorHAnsi"/>
                              <w:w w:val="99"/>
                              <w:sz w:val="20"/>
                            </w:rPr>
                            <w:t>e</w:t>
                          </w:r>
                          <w:r w:rsidRPr="000A38A7">
                            <w:rPr>
                              <w:rFonts w:cstheme="minorHAnsi"/>
                              <w:spacing w:val="1"/>
                              <w:sz w:val="20"/>
                            </w:rPr>
                            <w:t xml:space="preserve"> </w:t>
                          </w:r>
                          <w:r w:rsidRPr="000A38A7">
                            <w:rPr>
                              <w:rFonts w:cstheme="minorHAnsi"/>
                            </w:rPr>
                            <w:fldChar w:fldCharType="begin"/>
                          </w:r>
                          <w:r w:rsidRPr="000A38A7">
                            <w:rPr>
                              <w:rFonts w:cstheme="minorHAnsi"/>
                              <w:sz w:val="24"/>
                            </w:rPr>
                            <w:instrText xml:space="preserve"> PAGE </w:instrText>
                          </w:r>
                          <w:r w:rsidRPr="000A38A7">
                            <w:rPr>
                              <w:rFonts w:cstheme="minorHAnsi"/>
                            </w:rPr>
                            <w:fldChar w:fldCharType="separate"/>
                          </w:r>
                          <w:r w:rsidR="005A1EF9" w:rsidRPr="000A38A7">
                            <w:rPr>
                              <w:rFonts w:cstheme="minorHAnsi"/>
                              <w:noProof/>
                              <w:sz w:val="24"/>
                            </w:rPr>
                            <w:t>5</w:t>
                          </w:r>
                          <w:r w:rsidRPr="000A38A7">
                            <w:rPr>
                              <w:rFonts w:cstheme="minorHAns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1EC06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05.15pt;margin-top:756.75pt;width:53.85pt;height:14pt;z-index:-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yw92AEAAJcDAAAOAAAAZHJzL2Uyb0RvYy54bWysU9tu1DAQfUfiHyy/s9ktol2izValVRFS&#10;oUiFD3AcJ7FIPGbGu8ny9YydZMvlDfFiTcb28blMdtdj34mjQbLgCrlZraUwTkNlXVPIr1/uX22l&#10;oKBcpTpwppAnQ/J6//LFbvC5uYAWusqgYBBH+eAL2Ybg8ywj3Zpe0Qq8cbxZA/Yq8Cc2WYVqYPS+&#10;yy7W68tsAKw8gjZE3L2bNuU+4de10eGxrskE0RWSuYW0YlrLuGb7ncobVL61eqah/oFFr6zjR89Q&#10;dyoocUD7F1RvNQJBHVYa+gzq2mqTNLCazfoPNU+t8iZpYXPIn22i/werPx2f/GcUYXwHIweYRJB/&#10;AP2NhIPbVrnG3CDC0BpV8cObaFk2eMrnq9FqyimClMNHqDhkdQiQgMYa++gK6xSMzgGczqabMQjN&#10;zcvt6+3bN1Jo3tpcXW3XKZRM5ctljxTeG+hFLAqJnGkCV8cHCpGMypcj8S0H97brUq6d+63BB2Mn&#10;kY98J+ZhLEdhq1lZ1FJCdWI1CNO08HRz0QL+kGLgSSkkfT8oNFJ0Hxw7EsdqKXApyqVQTvPVQgYp&#10;pvI2TON38GiblpEnzx3csGu1TYqeWcx0Of0kdJ7UOF6/fqdTz//T/icAAAD//wMAUEsDBBQABgAI&#10;AAAAIQCyTyPp4gAAAA8BAAAPAAAAZHJzL2Rvd25yZXYueG1sTI/BTsMwEETvSPyDtUjcqG1KqjaN&#10;U1UITkiINBw4OombWI3XIXbb8PdsTnDb2R3Nvsl2k+vZxYzBelQgFwKYwdo3FlsFn+XrwxpYiBob&#10;3Xs0Cn5MgF1+e5PptPFXLMzlEFtGIRhSraCLcUg5D3VnnA4LPxik29GPTkeSY8ubUV8p3PX8UYgV&#10;d9oifej0YJ47U58OZ6dg/4XFi/1+rz6KY2HLciPwbXVS6v5u2m+BRTPFPzPM+IQOOTFV/oxNYD1p&#10;IcWSvDQlcpkAmz1SrqlgNe+eZAI8z/j/HvkvAAAA//8DAFBLAQItABQABgAIAAAAIQC2gziS/gAA&#10;AOEBAAATAAAAAAAAAAAAAAAAAAAAAABbQ29udGVudF9UeXBlc10ueG1sUEsBAi0AFAAGAAgAAAAh&#10;ADj9If/WAAAAlAEAAAsAAAAAAAAAAAAAAAAALwEAAF9yZWxzLy5yZWxzUEsBAi0AFAAGAAgAAAAh&#10;AO63LD3YAQAAlwMAAA4AAAAAAAAAAAAAAAAALgIAAGRycy9lMm9Eb2MueG1sUEsBAi0AFAAGAAgA&#10;AAAhALJPI+niAAAADwEAAA8AAAAAAAAAAAAAAAAAMgQAAGRycy9kb3ducmV2LnhtbFBLBQYAAAAA&#10;BAAEAPMAAABBBQAAAAA=&#10;" filled="f" stroked="f">
              <v:textbox inset="0,0,0,0">
                <w:txbxContent>
                  <w:p w14:paraId="67C9010F" w14:textId="20648FEE" w:rsidR="009B724F" w:rsidRPr="000A38A7" w:rsidRDefault="00776979">
                    <w:pPr>
                      <w:spacing w:line="270" w:lineRule="exact"/>
                      <w:ind w:left="20"/>
                      <w:rPr>
                        <w:rFonts w:eastAsia="Times New Roman" w:cstheme="minorHAnsi"/>
                        <w:sz w:val="24"/>
                        <w:szCs w:val="24"/>
                      </w:rPr>
                    </w:pPr>
                    <w:r w:rsidRPr="000A38A7">
                      <w:rPr>
                        <w:rFonts w:cstheme="minorHAnsi"/>
                        <w:w w:val="99"/>
                        <w:sz w:val="20"/>
                      </w:rPr>
                      <w:t>p</w:t>
                    </w:r>
                    <w:r w:rsidRPr="000A38A7">
                      <w:rPr>
                        <w:rFonts w:cstheme="minorHAnsi"/>
                        <w:spacing w:val="1"/>
                        <w:w w:val="99"/>
                        <w:sz w:val="20"/>
                      </w:rPr>
                      <w:t>a</w:t>
                    </w:r>
                    <w:r w:rsidRPr="000A38A7">
                      <w:rPr>
                        <w:rFonts w:cstheme="minorHAnsi"/>
                        <w:spacing w:val="-1"/>
                        <w:w w:val="99"/>
                        <w:sz w:val="20"/>
                      </w:rPr>
                      <w:t>g</w:t>
                    </w:r>
                    <w:r w:rsidRPr="000A38A7">
                      <w:rPr>
                        <w:rFonts w:cstheme="minorHAnsi"/>
                        <w:w w:val="99"/>
                        <w:sz w:val="20"/>
                      </w:rPr>
                      <w:t>e</w:t>
                    </w:r>
                    <w:r w:rsidRPr="000A38A7">
                      <w:rPr>
                        <w:rFonts w:cstheme="minorHAnsi"/>
                        <w:spacing w:val="1"/>
                        <w:sz w:val="20"/>
                      </w:rPr>
                      <w:t xml:space="preserve"> </w:t>
                    </w:r>
                    <w:r w:rsidRPr="000A38A7">
                      <w:rPr>
                        <w:rFonts w:cstheme="minorHAnsi"/>
                      </w:rPr>
                      <w:fldChar w:fldCharType="begin"/>
                    </w:r>
                    <w:r w:rsidRPr="000A38A7">
                      <w:rPr>
                        <w:rFonts w:cstheme="minorHAnsi"/>
                        <w:sz w:val="24"/>
                      </w:rPr>
                      <w:instrText xml:space="preserve"> PAGE </w:instrText>
                    </w:r>
                    <w:r w:rsidRPr="000A38A7">
                      <w:rPr>
                        <w:rFonts w:cstheme="minorHAnsi"/>
                      </w:rPr>
                      <w:fldChar w:fldCharType="separate"/>
                    </w:r>
                    <w:r w:rsidR="005A1EF9" w:rsidRPr="000A38A7">
                      <w:rPr>
                        <w:rFonts w:cstheme="minorHAnsi"/>
                        <w:noProof/>
                        <w:sz w:val="24"/>
                      </w:rPr>
                      <w:t>5</w:t>
                    </w:r>
                    <w:r w:rsidRPr="000A38A7">
                      <w:rPr>
                        <w:rFonts w:cstheme="minorHAns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F87C35" w14:textId="77777777" w:rsidR="00FA55C5" w:rsidRDefault="00FA55C5">
      <w:r>
        <w:separator/>
      </w:r>
    </w:p>
  </w:footnote>
  <w:footnote w:type="continuationSeparator" w:id="0">
    <w:p w14:paraId="29BEF867" w14:textId="77777777" w:rsidR="00FA55C5" w:rsidRDefault="00FA5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222315" w14:textId="77777777" w:rsidR="009B724F" w:rsidRDefault="003F64E1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0872" behindDoc="1" locked="0" layoutInCell="1" allowOverlap="1" wp14:anchorId="35B4613F" wp14:editId="64038553">
              <wp:simplePos x="0" y="0"/>
              <wp:positionH relativeFrom="page">
                <wp:posOffset>673100</wp:posOffset>
              </wp:positionH>
              <wp:positionV relativeFrom="page">
                <wp:posOffset>286385</wp:posOffset>
              </wp:positionV>
              <wp:extent cx="831850" cy="152400"/>
              <wp:effectExtent l="0" t="635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18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253FE3" w14:textId="2C4D655B" w:rsidR="009B724F" w:rsidRPr="000A38A7" w:rsidRDefault="00EB0C67">
                          <w:pPr>
                            <w:spacing w:line="229" w:lineRule="exact"/>
                            <w:ind w:left="20"/>
                            <w:rPr>
                              <w:rFonts w:eastAsia="Book Antiqua" w:cstheme="minorHAns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theme="minorHAnsi"/>
                              <w:spacing w:val="1"/>
                              <w:w w:val="99"/>
                              <w:sz w:val="20"/>
                            </w:rPr>
                            <w:t>6100014395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B4613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3pt;margin-top:22.55pt;width:65.5pt;height:12pt;z-index:-5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QbC1QEAAJADAAAOAAAAZHJzL2Uyb0RvYy54bWysU9uO0zAQfUfiHyy/0ySFRVXUdLXsahHS&#10;AistfMDUsZOIxGPGbpPy9YydpsvlDfFiTWbGx+ecmWyvp6EXR02+Q1vJYpVLoa3CurNNJb9+uX+1&#10;kcIHsDX0aHUlT9rL693LF9vRlXqNLfa1JsEg1pejq2QbgiuzzKtWD+BX6LTlokEaIPAnNVlNMDL6&#10;0GfrPH+bjUi1I1Tae87ezUW5S/jGaBU+G+N1EH0lmVtIJ6VzH89st4WyIXBtp8404B9YDNBZfvQC&#10;dQcBxIG6v6CGThF6NGGlcMjQmE7ppIHVFPkfap5acDppYXO8u9jk/x+s+nR8co8kwvQOJx5gEuHd&#10;A6pvXli8bcE2+oYIx1ZDzQ8X0bJsdL48X41W+9JHkP34EWseMhwCJqDJ0BBdYZ2C0XkAp4vpegpC&#10;cXLzuthccUVxqbhav8nTUDIol8uOfHivcRAxqCTxTBM4HB98iGSgXFriWxbvu75Pc+3tbwlujJlE&#10;PvKdmYdpP3F3FLHH+sQyCOc14bXmoEX6IcXIK1JJ//0ApKXoP1i2Iu7TEtAS7JcArOKrlQxSzOFt&#10;mPfu4KhrWkaezbZ4w3aZLkl5ZnHmyWNPCs8rGvfq1+/U9fwj7X4CAAD//wMAUEsDBBQABgAIAAAA&#10;IQCgsfYO3gAAAAkBAAAPAAAAZHJzL2Rvd25yZXYueG1sTI/BTsMwEETvSPyDtUjcqJ0CgYY4VYXg&#10;hISahgNHJ94mUeN1iN02/D3LCY4zO5p9k69nN4gTTqH3pCFZKBBIjbc9tRo+qtebRxAhGrJm8IQa&#10;vjHAuri8yE1m/ZlKPO1iK7iEQmY0dDGOmZSh6dCZsPAjEt/2fnImspxaaSdz5nI3yKVSqXSmJ/7Q&#10;mRGfO2wOu6PTsPmk8qX/eq+35b7sq2ql6C09aH19NW+eQESc418YfvEZHQpmqv2RbBADa5Xylqjh&#10;7j4BwYHl7QMbtYZ0lYAscvl/QfEDAAD//wMAUEsBAi0AFAAGAAgAAAAhALaDOJL+AAAA4QEAABMA&#10;AAAAAAAAAAAAAAAAAAAAAFtDb250ZW50X1R5cGVzXS54bWxQSwECLQAUAAYACAAAACEAOP0h/9YA&#10;AACUAQAACwAAAAAAAAAAAAAAAAAvAQAAX3JlbHMvLnJlbHNQSwECLQAUAAYACAAAACEAHiUGwtUB&#10;AACQAwAADgAAAAAAAAAAAAAAAAAuAgAAZHJzL2Uyb0RvYy54bWxQSwECLQAUAAYACAAAACEAoLH2&#10;Dt4AAAAJAQAADwAAAAAAAAAAAAAAAAAvBAAAZHJzL2Rvd25yZXYueG1sUEsFBgAAAAAEAAQA8wAA&#10;ADoFAAAAAA==&#10;" filled="f" stroked="f">
              <v:textbox inset="0,0,0,0">
                <w:txbxContent>
                  <w:p w14:paraId="5A253FE3" w14:textId="2C4D655B" w:rsidR="009B724F" w:rsidRPr="000A38A7" w:rsidRDefault="00EB0C67">
                    <w:pPr>
                      <w:spacing w:line="229" w:lineRule="exact"/>
                      <w:ind w:left="20"/>
                      <w:rPr>
                        <w:rFonts w:eastAsia="Book Antiqua" w:cstheme="minorHAnsi"/>
                        <w:sz w:val="20"/>
                        <w:szCs w:val="20"/>
                      </w:rPr>
                    </w:pPr>
                    <w:r>
                      <w:rPr>
                        <w:rFonts w:cstheme="minorHAnsi"/>
                        <w:spacing w:val="1"/>
                        <w:w w:val="99"/>
                        <w:sz w:val="20"/>
                      </w:rPr>
                      <w:t>6100014395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76979">
      <w:rPr>
        <w:sz w:val="20"/>
        <w:szCs w:val="20"/>
      </w:rPr>
      <w:tab/>
    </w:r>
    <w:r w:rsidR="00776979">
      <w:rPr>
        <w:sz w:val="20"/>
        <w:szCs w:val="20"/>
      </w:rPr>
      <w:tab/>
    </w:r>
    <w:r w:rsidR="00776979">
      <w:rPr>
        <w:sz w:val="20"/>
        <w:szCs w:val="20"/>
      </w:rPr>
      <w:tab/>
    </w:r>
    <w:r w:rsidR="00776979">
      <w:rPr>
        <w:sz w:val="20"/>
        <w:szCs w:val="20"/>
      </w:rPr>
      <w:tab/>
    </w:r>
    <w:r w:rsidR="00776979">
      <w:rPr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73DD5"/>
    <w:multiLevelType w:val="multilevel"/>
    <w:tmpl w:val="F79A5A78"/>
    <w:lvl w:ilvl="0">
      <w:start w:val="2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273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3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58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2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7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4" w:hanging="720"/>
      </w:pPr>
      <w:rPr>
        <w:rFonts w:hint="default"/>
      </w:rPr>
    </w:lvl>
  </w:abstractNum>
  <w:abstractNum w:abstractNumId="1" w15:restartNumberingAfterBreak="0">
    <w:nsid w:val="020D4BF6"/>
    <w:multiLevelType w:val="hybridMultilevel"/>
    <w:tmpl w:val="A648C330"/>
    <w:lvl w:ilvl="0" w:tplc="87B8342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D7F68F6A">
      <w:start w:val="1"/>
      <w:numFmt w:val="lowerLetter"/>
      <w:lvlText w:val="%2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07770FC4"/>
    <w:multiLevelType w:val="hybridMultilevel"/>
    <w:tmpl w:val="2892EAE0"/>
    <w:lvl w:ilvl="0" w:tplc="87B8342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8AF4FAD"/>
    <w:multiLevelType w:val="multilevel"/>
    <w:tmpl w:val="10B09950"/>
    <w:lvl w:ilvl="0">
      <w:start w:val="2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bullet"/>
      <w:lvlText w:val="•"/>
      <w:lvlJc w:val="left"/>
      <w:pPr>
        <w:ind w:left="273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3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58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2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7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4" w:hanging="720"/>
      </w:pPr>
      <w:rPr>
        <w:rFonts w:hint="default"/>
      </w:rPr>
    </w:lvl>
  </w:abstractNum>
  <w:abstractNum w:abstractNumId="4" w15:restartNumberingAfterBreak="0">
    <w:nsid w:val="09814DD7"/>
    <w:multiLevelType w:val="multilevel"/>
    <w:tmpl w:val="918401A0"/>
    <w:lvl w:ilvl="0">
      <w:start w:val="1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rFonts w:hint="default"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35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5" w15:restartNumberingAfterBreak="0">
    <w:nsid w:val="0AC01AAF"/>
    <w:multiLevelType w:val="hybridMultilevel"/>
    <w:tmpl w:val="B33ED6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159EB"/>
    <w:multiLevelType w:val="multilevel"/>
    <w:tmpl w:val="918401A0"/>
    <w:lvl w:ilvl="0">
      <w:start w:val="1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35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7" w15:restartNumberingAfterBreak="0">
    <w:nsid w:val="125F04E5"/>
    <w:multiLevelType w:val="hybridMultilevel"/>
    <w:tmpl w:val="0FB871DC"/>
    <w:lvl w:ilvl="0" w:tplc="87B8342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92D11BF"/>
    <w:multiLevelType w:val="hybridMultilevel"/>
    <w:tmpl w:val="150EF9F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6A7DE8"/>
    <w:multiLevelType w:val="multilevel"/>
    <w:tmpl w:val="19EA79CA"/>
    <w:lvl w:ilvl="0">
      <w:start w:val="1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rFonts w:hint="default"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35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10" w15:restartNumberingAfterBreak="0">
    <w:nsid w:val="1C28500B"/>
    <w:multiLevelType w:val="hybridMultilevel"/>
    <w:tmpl w:val="E74015B0"/>
    <w:lvl w:ilvl="0" w:tplc="7D64D9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E071C97"/>
    <w:multiLevelType w:val="hybridMultilevel"/>
    <w:tmpl w:val="06F08D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8C0C19"/>
    <w:multiLevelType w:val="hybridMultilevel"/>
    <w:tmpl w:val="65D03F02"/>
    <w:lvl w:ilvl="0" w:tplc="F7C28BD8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C32196"/>
    <w:multiLevelType w:val="multilevel"/>
    <w:tmpl w:val="823483DC"/>
    <w:lvl w:ilvl="0">
      <w:start w:val="1"/>
      <w:numFmt w:val="upperLetter"/>
      <w:lvlText w:val="%1.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rFonts w:hint="default"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35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14" w15:restartNumberingAfterBreak="0">
    <w:nsid w:val="2AB0635B"/>
    <w:multiLevelType w:val="hybridMultilevel"/>
    <w:tmpl w:val="BC2EB6D4"/>
    <w:lvl w:ilvl="0" w:tplc="0409000F">
      <w:start w:val="1"/>
      <w:numFmt w:val="decimal"/>
      <w:lvlText w:val="%1."/>
      <w:lvlJc w:val="left"/>
      <w:pPr>
        <w:tabs>
          <w:tab w:val="num" w:pos="1342"/>
        </w:tabs>
        <w:ind w:left="1342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062"/>
        </w:tabs>
        <w:ind w:left="206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82"/>
        </w:tabs>
        <w:ind w:left="278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02"/>
        </w:tabs>
        <w:ind w:left="350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22"/>
        </w:tabs>
        <w:ind w:left="422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42"/>
        </w:tabs>
        <w:ind w:left="494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62"/>
        </w:tabs>
        <w:ind w:left="566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82"/>
        </w:tabs>
        <w:ind w:left="638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02"/>
        </w:tabs>
        <w:ind w:left="7102" w:hanging="180"/>
      </w:pPr>
    </w:lvl>
  </w:abstractNum>
  <w:abstractNum w:abstractNumId="15" w15:restartNumberingAfterBreak="0">
    <w:nsid w:val="36F51285"/>
    <w:multiLevelType w:val="hybridMultilevel"/>
    <w:tmpl w:val="725C9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4E68F9"/>
    <w:multiLevelType w:val="multilevel"/>
    <w:tmpl w:val="918401A0"/>
    <w:lvl w:ilvl="0">
      <w:start w:val="1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rFonts w:hint="default"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3506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17" w15:restartNumberingAfterBreak="0">
    <w:nsid w:val="3BF61DE7"/>
    <w:multiLevelType w:val="hybridMultilevel"/>
    <w:tmpl w:val="D1622DD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CE02E50"/>
    <w:multiLevelType w:val="hybridMultilevel"/>
    <w:tmpl w:val="C0982226"/>
    <w:lvl w:ilvl="0" w:tplc="04090015">
      <w:start w:val="1"/>
      <w:numFmt w:val="upperLetter"/>
      <w:lvlText w:val="%1."/>
      <w:lvlJc w:val="lef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9" w15:restartNumberingAfterBreak="0">
    <w:nsid w:val="3FE276A3"/>
    <w:multiLevelType w:val="multilevel"/>
    <w:tmpl w:val="B25A9C7A"/>
    <w:lvl w:ilvl="0">
      <w:start w:val="3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720"/>
      </w:pPr>
      <w:rPr>
        <w:rFonts w:ascii="Calibri" w:eastAsia="Calibri" w:hAnsi="Calibri" w:hint="default"/>
        <w:spacing w:val="-1"/>
        <w:w w:val="99"/>
        <w:sz w:val="24"/>
        <w:szCs w:val="24"/>
      </w:rPr>
    </w:lvl>
    <w:lvl w:ilvl="2">
      <w:start w:val="1"/>
      <w:numFmt w:val="decimal"/>
      <w:lvlText w:val="%3."/>
      <w:lvlJc w:val="left"/>
      <w:pPr>
        <w:ind w:left="840" w:hanging="360"/>
      </w:pPr>
      <w:rPr>
        <w:rFonts w:ascii="Calibri" w:eastAsia="Calibri" w:hAnsi="Calibri" w:hint="default"/>
        <w:w w:val="100"/>
        <w:sz w:val="24"/>
        <w:szCs w:val="24"/>
      </w:rPr>
    </w:lvl>
    <w:lvl w:ilvl="3">
      <w:start w:val="1"/>
      <w:numFmt w:val="bullet"/>
      <w:lvlText w:val=""/>
      <w:lvlJc w:val="left"/>
      <w:pPr>
        <w:ind w:left="1200" w:hanging="360"/>
      </w:pPr>
      <w:rPr>
        <w:rFonts w:ascii="Symbol" w:eastAsia="Symbol" w:hAnsi="Symbol" w:hint="default"/>
        <w:w w:val="100"/>
        <w:sz w:val="24"/>
        <w:szCs w:val="24"/>
      </w:rPr>
    </w:lvl>
    <w:lvl w:ilvl="4">
      <w:start w:val="1"/>
      <w:numFmt w:val="bullet"/>
      <w:lvlText w:val="•"/>
      <w:lvlJc w:val="left"/>
      <w:pPr>
        <w:ind w:left="3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20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60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9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40" w:hanging="360"/>
      </w:pPr>
      <w:rPr>
        <w:rFonts w:hint="default"/>
      </w:rPr>
    </w:lvl>
  </w:abstractNum>
  <w:abstractNum w:abstractNumId="20" w15:restartNumberingAfterBreak="0">
    <w:nsid w:val="416E6336"/>
    <w:multiLevelType w:val="hybridMultilevel"/>
    <w:tmpl w:val="B0B80A5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26221A"/>
    <w:multiLevelType w:val="multilevel"/>
    <w:tmpl w:val="8076A5D4"/>
    <w:lvl w:ilvl="0">
      <w:start w:val="2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273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3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58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2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7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4" w:hanging="720"/>
      </w:pPr>
      <w:rPr>
        <w:rFonts w:hint="default"/>
      </w:rPr>
    </w:lvl>
  </w:abstractNum>
  <w:abstractNum w:abstractNumId="22" w15:restartNumberingAfterBreak="0">
    <w:nsid w:val="53FE6BE5"/>
    <w:multiLevelType w:val="multilevel"/>
    <w:tmpl w:val="FFC0EBE8"/>
    <w:lvl w:ilvl="0">
      <w:start w:val="2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2736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84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32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580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28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76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24" w:hanging="720"/>
      </w:pPr>
      <w:rPr>
        <w:rFonts w:hint="default"/>
      </w:rPr>
    </w:lvl>
  </w:abstractNum>
  <w:abstractNum w:abstractNumId="23" w15:restartNumberingAfterBreak="0">
    <w:nsid w:val="5F9B07B4"/>
    <w:multiLevelType w:val="multilevel"/>
    <w:tmpl w:val="918401A0"/>
    <w:lvl w:ilvl="0">
      <w:start w:val="1"/>
      <w:numFmt w:val="upperRoman"/>
      <w:lvlText w:val="%1"/>
      <w:lvlJc w:val="left"/>
      <w:pPr>
        <w:ind w:left="84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840" w:hanging="720"/>
      </w:pPr>
      <w:rPr>
        <w:rFonts w:hint="default"/>
        <w:spacing w:val="-1"/>
        <w:w w:val="100"/>
        <w:sz w:val="24"/>
        <w:szCs w:val="24"/>
      </w:rPr>
    </w:lvl>
    <w:lvl w:ilvl="2">
      <w:start w:val="1"/>
      <w:numFmt w:val="decimal"/>
      <w:lvlText w:val="%3."/>
      <w:lvlJc w:val="left"/>
      <w:pPr>
        <w:ind w:left="1560" w:hanging="360"/>
      </w:pPr>
      <w:rPr>
        <w:rFonts w:hint="default"/>
        <w:w w:val="100"/>
        <w:sz w:val="24"/>
        <w:szCs w:val="24"/>
      </w:rPr>
    </w:lvl>
    <w:lvl w:ilvl="3">
      <w:start w:val="1"/>
      <w:numFmt w:val="bullet"/>
      <w:lvlText w:val="•"/>
      <w:lvlJc w:val="left"/>
      <w:pPr>
        <w:ind w:left="1800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5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26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00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73" w:hanging="360"/>
      </w:pPr>
      <w:rPr>
        <w:rFonts w:hint="default"/>
      </w:rPr>
    </w:lvl>
  </w:abstractNum>
  <w:abstractNum w:abstractNumId="24" w15:restartNumberingAfterBreak="0">
    <w:nsid w:val="6952437D"/>
    <w:multiLevelType w:val="hybridMultilevel"/>
    <w:tmpl w:val="CD1408F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810910"/>
    <w:multiLevelType w:val="hybridMultilevel"/>
    <w:tmpl w:val="7CF66E1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43287491">
    <w:abstractNumId w:val="19"/>
  </w:num>
  <w:num w:numId="2" w16cid:durableId="592738165">
    <w:abstractNumId w:val="21"/>
  </w:num>
  <w:num w:numId="3" w16cid:durableId="637343522">
    <w:abstractNumId w:val="9"/>
  </w:num>
  <w:num w:numId="4" w16cid:durableId="17657533">
    <w:abstractNumId w:val="11"/>
  </w:num>
  <w:num w:numId="5" w16cid:durableId="1550144105">
    <w:abstractNumId w:val="14"/>
  </w:num>
  <w:num w:numId="6" w16cid:durableId="786891897">
    <w:abstractNumId w:val="1"/>
  </w:num>
  <w:num w:numId="7" w16cid:durableId="540409932">
    <w:abstractNumId w:val="5"/>
  </w:num>
  <w:num w:numId="8" w16cid:durableId="1464540195">
    <w:abstractNumId w:val="8"/>
  </w:num>
  <w:num w:numId="9" w16cid:durableId="387461965">
    <w:abstractNumId w:val="10"/>
  </w:num>
  <w:num w:numId="10" w16cid:durableId="539054225">
    <w:abstractNumId w:val="25"/>
  </w:num>
  <w:num w:numId="11" w16cid:durableId="572355653">
    <w:abstractNumId w:val="20"/>
  </w:num>
  <w:num w:numId="12" w16cid:durableId="1946689683">
    <w:abstractNumId w:val="12"/>
  </w:num>
  <w:num w:numId="13" w16cid:durableId="212817707">
    <w:abstractNumId w:val="22"/>
  </w:num>
  <w:num w:numId="14" w16cid:durableId="1522432163">
    <w:abstractNumId w:val="7"/>
  </w:num>
  <w:num w:numId="15" w16cid:durableId="1828083148">
    <w:abstractNumId w:val="7"/>
    <w:lvlOverride w:ilvl="0">
      <w:lvl w:ilvl="0" w:tplc="87B83426">
        <w:start w:val="1"/>
        <w:numFmt w:val="decimal"/>
        <w:lvlText w:val="%1."/>
        <w:lvlJc w:val="left"/>
        <w:pPr>
          <w:tabs>
            <w:tab w:val="num" w:pos="2160"/>
          </w:tabs>
          <w:ind w:left="2160" w:hanging="720"/>
        </w:pPr>
        <w:rPr>
          <w:rFonts w:hint="default"/>
        </w:rPr>
      </w:lvl>
    </w:lvlOverride>
    <w:lvlOverride w:ilvl="1">
      <w:lvl w:ilvl="1" w:tplc="0409000F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6" w16cid:durableId="1171221149">
    <w:abstractNumId w:val="2"/>
  </w:num>
  <w:num w:numId="17" w16cid:durableId="2141802287">
    <w:abstractNumId w:val="18"/>
  </w:num>
  <w:num w:numId="18" w16cid:durableId="507788186">
    <w:abstractNumId w:val="15"/>
  </w:num>
  <w:num w:numId="19" w16cid:durableId="1852992809">
    <w:abstractNumId w:val="24"/>
  </w:num>
  <w:num w:numId="20" w16cid:durableId="1896353266">
    <w:abstractNumId w:val="3"/>
  </w:num>
  <w:num w:numId="21" w16cid:durableId="1297368690">
    <w:abstractNumId w:val="23"/>
  </w:num>
  <w:num w:numId="22" w16cid:durableId="409427405">
    <w:abstractNumId w:val="4"/>
  </w:num>
  <w:num w:numId="23" w16cid:durableId="232744627">
    <w:abstractNumId w:val="16"/>
  </w:num>
  <w:num w:numId="24" w16cid:durableId="500438726">
    <w:abstractNumId w:val="13"/>
  </w:num>
  <w:num w:numId="25" w16cid:durableId="1309553717">
    <w:abstractNumId w:val="17"/>
  </w:num>
  <w:num w:numId="26" w16cid:durableId="731737054">
    <w:abstractNumId w:val="6"/>
  </w:num>
  <w:num w:numId="27" w16cid:durableId="1239633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24F"/>
    <w:rsid w:val="00026D24"/>
    <w:rsid w:val="00034930"/>
    <w:rsid w:val="00036F3E"/>
    <w:rsid w:val="0004016B"/>
    <w:rsid w:val="00041DBC"/>
    <w:rsid w:val="00050801"/>
    <w:rsid w:val="00063DBC"/>
    <w:rsid w:val="00065A23"/>
    <w:rsid w:val="0006606E"/>
    <w:rsid w:val="00067F85"/>
    <w:rsid w:val="00071A03"/>
    <w:rsid w:val="0009102C"/>
    <w:rsid w:val="00097ED7"/>
    <w:rsid w:val="000A38A7"/>
    <w:rsid w:val="000A7F0B"/>
    <w:rsid w:val="000B1D0D"/>
    <w:rsid w:val="000B6282"/>
    <w:rsid w:val="000B62FF"/>
    <w:rsid w:val="000C50C1"/>
    <w:rsid w:val="000C7678"/>
    <w:rsid w:val="000D38D2"/>
    <w:rsid w:val="000E3024"/>
    <w:rsid w:val="000E6A3F"/>
    <w:rsid w:val="00101224"/>
    <w:rsid w:val="001054B4"/>
    <w:rsid w:val="001054EA"/>
    <w:rsid w:val="0011467F"/>
    <w:rsid w:val="00117322"/>
    <w:rsid w:val="00124172"/>
    <w:rsid w:val="00141816"/>
    <w:rsid w:val="00145516"/>
    <w:rsid w:val="001470BB"/>
    <w:rsid w:val="00150B86"/>
    <w:rsid w:val="001538D5"/>
    <w:rsid w:val="00157214"/>
    <w:rsid w:val="001574AA"/>
    <w:rsid w:val="001653AC"/>
    <w:rsid w:val="00170F62"/>
    <w:rsid w:val="00187D4D"/>
    <w:rsid w:val="001979EA"/>
    <w:rsid w:val="00197BB6"/>
    <w:rsid w:val="001A0499"/>
    <w:rsid w:val="001A74CC"/>
    <w:rsid w:val="001A7764"/>
    <w:rsid w:val="001B0551"/>
    <w:rsid w:val="001B516D"/>
    <w:rsid w:val="001B70FF"/>
    <w:rsid w:val="001E2A7D"/>
    <w:rsid w:val="001E7071"/>
    <w:rsid w:val="002058C5"/>
    <w:rsid w:val="00205B17"/>
    <w:rsid w:val="00206996"/>
    <w:rsid w:val="002106EF"/>
    <w:rsid w:val="00222F9D"/>
    <w:rsid w:val="002357B6"/>
    <w:rsid w:val="00243F24"/>
    <w:rsid w:val="0025364B"/>
    <w:rsid w:val="00256DA0"/>
    <w:rsid w:val="00262462"/>
    <w:rsid w:val="00267588"/>
    <w:rsid w:val="002712F7"/>
    <w:rsid w:val="00273789"/>
    <w:rsid w:val="00276DB6"/>
    <w:rsid w:val="002821BE"/>
    <w:rsid w:val="002853B1"/>
    <w:rsid w:val="00291210"/>
    <w:rsid w:val="00293023"/>
    <w:rsid w:val="0029708A"/>
    <w:rsid w:val="002A2ABD"/>
    <w:rsid w:val="002B280C"/>
    <w:rsid w:val="002B5852"/>
    <w:rsid w:val="002C2898"/>
    <w:rsid w:val="002C2C6F"/>
    <w:rsid w:val="002C45BB"/>
    <w:rsid w:val="002D1E85"/>
    <w:rsid w:val="002E19E8"/>
    <w:rsid w:val="002E1FFA"/>
    <w:rsid w:val="002E41BA"/>
    <w:rsid w:val="002E5D36"/>
    <w:rsid w:val="002F3AA7"/>
    <w:rsid w:val="002F4CFD"/>
    <w:rsid w:val="003056F5"/>
    <w:rsid w:val="00307D44"/>
    <w:rsid w:val="0031544A"/>
    <w:rsid w:val="00331DB0"/>
    <w:rsid w:val="00333E83"/>
    <w:rsid w:val="00337995"/>
    <w:rsid w:val="0034376A"/>
    <w:rsid w:val="003612AC"/>
    <w:rsid w:val="003701B8"/>
    <w:rsid w:val="0037659B"/>
    <w:rsid w:val="00381B3F"/>
    <w:rsid w:val="003829B8"/>
    <w:rsid w:val="00386F5D"/>
    <w:rsid w:val="00394326"/>
    <w:rsid w:val="003A0FFD"/>
    <w:rsid w:val="003A5109"/>
    <w:rsid w:val="003A76F0"/>
    <w:rsid w:val="003B2A86"/>
    <w:rsid w:val="003B4A3A"/>
    <w:rsid w:val="003D0388"/>
    <w:rsid w:val="003D7F85"/>
    <w:rsid w:val="003E45F4"/>
    <w:rsid w:val="003E4756"/>
    <w:rsid w:val="003E4C9D"/>
    <w:rsid w:val="003F395D"/>
    <w:rsid w:val="003F6152"/>
    <w:rsid w:val="003F64E1"/>
    <w:rsid w:val="00400EE9"/>
    <w:rsid w:val="004047EF"/>
    <w:rsid w:val="00405213"/>
    <w:rsid w:val="00405F6C"/>
    <w:rsid w:val="004120E7"/>
    <w:rsid w:val="00413F58"/>
    <w:rsid w:val="00422AC1"/>
    <w:rsid w:val="00432EE8"/>
    <w:rsid w:val="004427EB"/>
    <w:rsid w:val="00442D57"/>
    <w:rsid w:val="004759F7"/>
    <w:rsid w:val="00477703"/>
    <w:rsid w:val="00481277"/>
    <w:rsid w:val="00481281"/>
    <w:rsid w:val="00481C29"/>
    <w:rsid w:val="00483F8E"/>
    <w:rsid w:val="00487F50"/>
    <w:rsid w:val="004B3F60"/>
    <w:rsid w:val="004B5A1C"/>
    <w:rsid w:val="004D466C"/>
    <w:rsid w:val="004D46DF"/>
    <w:rsid w:val="004D6EB8"/>
    <w:rsid w:val="004D748F"/>
    <w:rsid w:val="004F0DF4"/>
    <w:rsid w:val="004F2C52"/>
    <w:rsid w:val="0050135A"/>
    <w:rsid w:val="0050207B"/>
    <w:rsid w:val="00513AD5"/>
    <w:rsid w:val="0051597C"/>
    <w:rsid w:val="00523699"/>
    <w:rsid w:val="00524D70"/>
    <w:rsid w:val="00533358"/>
    <w:rsid w:val="00542A99"/>
    <w:rsid w:val="00546003"/>
    <w:rsid w:val="005529EB"/>
    <w:rsid w:val="00565CF8"/>
    <w:rsid w:val="005672EC"/>
    <w:rsid w:val="0056779D"/>
    <w:rsid w:val="00572960"/>
    <w:rsid w:val="00574E67"/>
    <w:rsid w:val="00575B65"/>
    <w:rsid w:val="005805B4"/>
    <w:rsid w:val="0058183D"/>
    <w:rsid w:val="0058704F"/>
    <w:rsid w:val="00591022"/>
    <w:rsid w:val="00595B49"/>
    <w:rsid w:val="005972C2"/>
    <w:rsid w:val="005974FF"/>
    <w:rsid w:val="005A1EF9"/>
    <w:rsid w:val="005A3BE1"/>
    <w:rsid w:val="005B3C84"/>
    <w:rsid w:val="005B57E3"/>
    <w:rsid w:val="005C2656"/>
    <w:rsid w:val="005E41FA"/>
    <w:rsid w:val="005E56F9"/>
    <w:rsid w:val="00604A46"/>
    <w:rsid w:val="006249AE"/>
    <w:rsid w:val="006333E8"/>
    <w:rsid w:val="0063520D"/>
    <w:rsid w:val="00635CE3"/>
    <w:rsid w:val="006434BA"/>
    <w:rsid w:val="00654350"/>
    <w:rsid w:val="00661877"/>
    <w:rsid w:val="006618BF"/>
    <w:rsid w:val="00665D79"/>
    <w:rsid w:val="0066764D"/>
    <w:rsid w:val="00674888"/>
    <w:rsid w:val="00694E42"/>
    <w:rsid w:val="006A741E"/>
    <w:rsid w:val="006A7FA6"/>
    <w:rsid w:val="006B37E1"/>
    <w:rsid w:val="006B42C4"/>
    <w:rsid w:val="006C64D8"/>
    <w:rsid w:val="006C7298"/>
    <w:rsid w:val="006D00F9"/>
    <w:rsid w:val="006D0DD6"/>
    <w:rsid w:val="006D221E"/>
    <w:rsid w:val="006D3A83"/>
    <w:rsid w:val="006E00A7"/>
    <w:rsid w:val="006E0F46"/>
    <w:rsid w:val="006E4C2F"/>
    <w:rsid w:val="006F0D93"/>
    <w:rsid w:val="00704179"/>
    <w:rsid w:val="00715EA9"/>
    <w:rsid w:val="00721BEE"/>
    <w:rsid w:val="00747F91"/>
    <w:rsid w:val="0075587C"/>
    <w:rsid w:val="007742D8"/>
    <w:rsid w:val="00776979"/>
    <w:rsid w:val="00780335"/>
    <w:rsid w:val="007824B1"/>
    <w:rsid w:val="007847C4"/>
    <w:rsid w:val="007867EA"/>
    <w:rsid w:val="007901B9"/>
    <w:rsid w:val="007A6B08"/>
    <w:rsid w:val="007B283E"/>
    <w:rsid w:val="007D4C1E"/>
    <w:rsid w:val="007E08C4"/>
    <w:rsid w:val="008052E9"/>
    <w:rsid w:val="00805DD5"/>
    <w:rsid w:val="0081415C"/>
    <w:rsid w:val="00817CED"/>
    <w:rsid w:val="00821ABE"/>
    <w:rsid w:val="00824AE6"/>
    <w:rsid w:val="00832704"/>
    <w:rsid w:val="0083352F"/>
    <w:rsid w:val="00854360"/>
    <w:rsid w:val="00855B2B"/>
    <w:rsid w:val="00857E3C"/>
    <w:rsid w:val="008618E6"/>
    <w:rsid w:val="00867AD8"/>
    <w:rsid w:val="00871299"/>
    <w:rsid w:val="00894CCC"/>
    <w:rsid w:val="008A0A88"/>
    <w:rsid w:val="008B638E"/>
    <w:rsid w:val="008B790F"/>
    <w:rsid w:val="008E0A2F"/>
    <w:rsid w:val="008F14AA"/>
    <w:rsid w:val="00903A61"/>
    <w:rsid w:val="00906BCC"/>
    <w:rsid w:val="00913773"/>
    <w:rsid w:val="009362DA"/>
    <w:rsid w:val="0095366D"/>
    <w:rsid w:val="009541A9"/>
    <w:rsid w:val="009614FA"/>
    <w:rsid w:val="009A1A69"/>
    <w:rsid w:val="009A3149"/>
    <w:rsid w:val="009A4D9B"/>
    <w:rsid w:val="009B184E"/>
    <w:rsid w:val="009B724F"/>
    <w:rsid w:val="009C2026"/>
    <w:rsid w:val="009D617D"/>
    <w:rsid w:val="009F04B0"/>
    <w:rsid w:val="009F1B46"/>
    <w:rsid w:val="009F35AE"/>
    <w:rsid w:val="009F77EC"/>
    <w:rsid w:val="00A049B4"/>
    <w:rsid w:val="00A06371"/>
    <w:rsid w:val="00A144DE"/>
    <w:rsid w:val="00A16E94"/>
    <w:rsid w:val="00A25532"/>
    <w:rsid w:val="00A30647"/>
    <w:rsid w:val="00A342F1"/>
    <w:rsid w:val="00A36CB5"/>
    <w:rsid w:val="00A4493A"/>
    <w:rsid w:val="00A52BF2"/>
    <w:rsid w:val="00A53A4D"/>
    <w:rsid w:val="00A54113"/>
    <w:rsid w:val="00A65868"/>
    <w:rsid w:val="00A82558"/>
    <w:rsid w:val="00A85D64"/>
    <w:rsid w:val="00A93DE1"/>
    <w:rsid w:val="00A965E1"/>
    <w:rsid w:val="00AA71E9"/>
    <w:rsid w:val="00AC330C"/>
    <w:rsid w:val="00AD31B1"/>
    <w:rsid w:val="00AD70A9"/>
    <w:rsid w:val="00AE3C21"/>
    <w:rsid w:val="00AF2CC1"/>
    <w:rsid w:val="00AF5A36"/>
    <w:rsid w:val="00B00A5E"/>
    <w:rsid w:val="00B21DBF"/>
    <w:rsid w:val="00B25864"/>
    <w:rsid w:val="00B25B53"/>
    <w:rsid w:val="00B27117"/>
    <w:rsid w:val="00B37F0C"/>
    <w:rsid w:val="00B425E9"/>
    <w:rsid w:val="00B4526D"/>
    <w:rsid w:val="00B472C0"/>
    <w:rsid w:val="00B54AAE"/>
    <w:rsid w:val="00B63E44"/>
    <w:rsid w:val="00B76098"/>
    <w:rsid w:val="00B861B9"/>
    <w:rsid w:val="00B87E72"/>
    <w:rsid w:val="00B901F8"/>
    <w:rsid w:val="00B91F70"/>
    <w:rsid w:val="00B93B7A"/>
    <w:rsid w:val="00BB4590"/>
    <w:rsid w:val="00BC33DA"/>
    <w:rsid w:val="00BD3860"/>
    <w:rsid w:val="00BE4B0D"/>
    <w:rsid w:val="00BE5D76"/>
    <w:rsid w:val="00BF5361"/>
    <w:rsid w:val="00BF74A0"/>
    <w:rsid w:val="00C02D60"/>
    <w:rsid w:val="00C10091"/>
    <w:rsid w:val="00C10837"/>
    <w:rsid w:val="00C13762"/>
    <w:rsid w:val="00C16AE1"/>
    <w:rsid w:val="00C21756"/>
    <w:rsid w:val="00C30749"/>
    <w:rsid w:val="00C46B33"/>
    <w:rsid w:val="00C479A0"/>
    <w:rsid w:val="00C51A5F"/>
    <w:rsid w:val="00C51B06"/>
    <w:rsid w:val="00C570B8"/>
    <w:rsid w:val="00C613FF"/>
    <w:rsid w:val="00C731F2"/>
    <w:rsid w:val="00C77784"/>
    <w:rsid w:val="00C77CDE"/>
    <w:rsid w:val="00C940F0"/>
    <w:rsid w:val="00C94AF8"/>
    <w:rsid w:val="00CA7BEB"/>
    <w:rsid w:val="00CB3EBF"/>
    <w:rsid w:val="00CD2289"/>
    <w:rsid w:val="00CD68E2"/>
    <w:rsid w:val="00CF1959"/>
    <w:rsid w:val="00D00CBA"/>
    <w:rsid w:val="00D01C38"/>
    <w:rsid w:val="00D07BEA"/>
    <w:rsid w:val="00D109CC"/>
    <w:rsid w:val="00D176F8"/>
    <w:rsid w:val="00D27BBF"/>
    <w:rsid w:val="00D358AF"/>
    <w:rsid w:val="00D43673"/>
    <w:rsid w:val="00D526C6"/>
    <w:rsid w:val="00D617F3"/>
    <w:rsid w:val="00D63267"/>
    <w:rsid w:val="00D662C1"/>
    <w:rsid w:val="00D80B9B"/>
    <w:rsid w:val="00D814F0"/>
    <w:rsid w:val="00D8460F"/>
    <w:rsid w:val="00D92106"/>
    <w:rsid w:val="00D92A3F"/>
    <w:rsid w:val="00D96622"/>
    <w:rsid w:val="00D97529"/>
    <w:rsid w:val="00DA645D"/>
    <w:rsid w:val="00DD59D4"/>
    <w:rsid w:val="00DE1BEB"/>
    <w:rsid w:val="00DF5483"/>
    <w:rsid w:val="00E033F5"/>
    <w:rsid w:val="00E0365D"/>
    <w:rsid w:val="00E05D2D"/>
    <w:rsid w:val="00E115CA"/>
    <w:rsid w:val="00E13D61"/>
    <w:rsid w:val="00E304F2"/>
    <w:rsid w:val="00E4003B"/>
    <w:rsid w:val="00E420B6"/>
    <w:rsid w:val="00E45F9C"/>
    <w:rsid w:val="00E477D1"/>
    <w:rsid w:val="00E555D2"/>
    <w:rsid w:val="00E64F96"/>
    <w:rsid w:val="00E66DF8"/>
    <w:rsid w:val="00E91B6E"/>
    <w:rsid w:val="00E94533"/>
    <w:rsid w:val="00EA5291"/>
    <w:rsid w:val="00EA6817"/>
    <w:rsid w:val="00EB0C67"/>
    <w:rsid w:val="00EB3710"/>
    <w:rsid w:val="00EC1F88"/>
    <w:rsid w:val="00EC3CD3"/>
    <w:rsid w:val="00EC7EAF"/>
    <w:rsid w:val="00ED0584"/>
    <w:rsid w:val="00ED0FA4"/>
    <w:rsid w:val="00ED68D5"/>
    <w:rsid w:val="00EF3011"/>
    <w:rsid w:val="00EF40BE"/>
    <w:rsid w:val="00F06769"/>
    <w:rsid w:val="00F25CED"/>
    <w:rsid w:val="00F3263C"/>
    <w:rsid w:val="00F53CDE"/>
    <w:rsid w:val="00F70729"/>
    <w:rsid w:val="00F7775B"/>
    <w:rsid w:val="00F82F4C"/>
    <w:rsid w:val="00FA23CF"/>
    <w:rsid w:val="00FA55C5"/>
    <w:rsid w:val="00FB7DC4"/>
    <w:rsid w:val="00FC3CB2"/>
    <w:rsid w:val="00FC7A4F"/>
    <w:rsid w:val="00FD32BA"/>
    <w:rsid w:val="00FD3906"/>
    <w:rsid w:val="00FF5966"/>
    <w:rsid w:val="3C556240"/>
    <w:rsid w:val="5B36C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24FE4B7"/>
  <w15:docId w15:val="{F49DE142-C73E-425E-B81C-8FE7F0BE0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0"/>
      <w:ind w:left="2891" w:hanging="2"/>
      <w:outlineLvl w:val="0"/>
    </w:pPr>
    <w:rPr>
      <w:rFonts w:ascii="Calibri" w:eastAsia="Calibri" w:hAnsi="Calibri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5D7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704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40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7697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6979"/>
  </w:style>
  <w:style w:type="paragraph" w:styleId="Footer">
    <w:name w:val="footer"/>
    <w:basedOn w:val="Normal"/>
    <w:link w:val="FooterChar"/>
    <w:uiPriority w:val="99"/>
    <w:unhideWhenUsed/>
    <w:rsid w:val="0077697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6979"/>
  </w:style>
  <w:style w:type="character" w:customStyle="1" w:styleId="Heading2Char">
    <w:name w:val="Heading 2 Char"/>
    <w:basedOn w:val="DefaultParagraphFont"/>
    <w:link w:val="Heading2"/>
    <w:uiPriority w:val="9"/>
    <w:semiHidden/>
    <w:rsid w:val="00BE5D7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701B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701B8"/>
  </w:style>
  <w:style w:type="character" w:styleId="EndnoteReference">
    <w:name w:val="endnote reference"/>
    <w:semiHidden/>
    <w:rsid w:val="003701B8"/>
    <w:rPr>
      <w:vertAlign w:val="superscript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E05D2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5D2D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34930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34930"/>
  </w:style>
  <w:style w:type="character" w:customStyle="1" w:styleId="Heading3Char">
    <w:name w:val="Heading 3 Char"/>
    <w:basedOn w:val="DefaultParagraphFont"/>
    <w:link w:val="Heading3"/>
    <w:uiPriority w:val="9"/>
    <w:semiHidden/>
    <w:rsid w:val="0058704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evision">
    <w:name w:val="Revision"/>
    <w:hidden/>
    <w:uiPriority w:val="99"/>
    <w:semiHidden/>
    <w:rsid w:val="00B63E44"/>
    <w:pPr>
      <w:widowControl/>
    </w:pPr>
  </w:style>
  <w:style w:type="character" w:styleId="CommentReference">
    <w:name w:val="annotation reference"/>
    <w:basedOn w:val="DefaultParagraphFont"/>
    <w:uiPriority w:val="99"/>
    <w:semiHidden/>
    <w:unhideWhenUsed/>
    <w:rsid w:val="00D07B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7BE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7B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7B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7BE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829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E38CA64B463648853F5BA71BBC1959" ma:contentTypeVersion="39" ma:contentTypeDescription="Create a new document." ma:contentTypeScope="" ma:versionID="be8a52e76830a83c1bf10c7f7464aa45">
  <xsd:schema xmlns:xsd="http://www.w3.org/2001/XMLSchema" xmlns:xs="http://www.w3.org/2001/XMLSchema" xmlns:p="http://schemas.microsoft.com/office/2006/metadata/properties" xmlns:ns2="961013ab-d01d-4c09-ab00-f55ef5f5f6f9" xmlns:ns3="224c69cc-fd5e-46f7-a777-6175f1195a85" targetNamespace="http://schemas.microsoft.com/office/2006/metadata/properties" ma:root="true" ma:fieldsID="7a4ebc68fa88b863d0b65bacc388284e" ns2:_="" ns3:_="">
    <xsd:import namespace="961013ab-d01d-4c09-ab00-f55ef5f5f6f9"/>
    <xsd:import namespace="224c69cc-fd5e-46f7-a777-6175f1195a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RFP_x0023_" minOccurs="0"/>
                <xsd:element ref="ns2:RFPDescription" minOccurs="0"/>
                <xsd:element ref="ns2:PSPCMember" minOccurs="0"/>
                <xsd:element ref="ns2:are_x002f_amnotacurrentorformeremployee" minOccurs="0"/>
                <xsd:element ref="ns2:are_x002f_amnotadirector" minOccurs="0"/>
                <xsd:element ref="ns2:donotholdanystock" minOccurs="0"/>
                <xsd:element ref="ns2:donothaveanyfinancial" minOccurs="0"/>
                <xsd:element ref="ns2:havenotinfluenced" minOccurs="0"/>
                <xsd:element ref="ns2:havenointerests" minOccurs="0"/>
                <xsd:element ref="ns2:havenotsolicited_x002c_requested" minOccurs="0"/>
                <xsd:element ref="ns2:_x0028_PTCEmployee_x0029_" minOccurs="0"/>
                <xsd:element ref="ns2:_x0028_Non_x002d_PTCEmployee_x0029_" minOccurs="0"/>
                <xsd:element ref="ns2:_x0028_Non_x002d_PublicAgencyEmployee_x0029_" minOccurs="0"/>
                <xsd:element ref="ns2:Solicitoraccept_x002c_directly" minOccurs="0"/>
                <xsd:element ref="ns2:Solicitoracceptforpersonal" minOccurs="0"/>
                <xsd:element ref="ns2:Divulgeormakeknown" minOccurs="0"/>
                <xsd:element ref="ns2:IcertifythatIhaveread" minOccurs="0"/>
                <xsd:element ref="ns2:Iherebyabstain" minOccurs="0"/>
                <xsd:element ref="ns2:BecauseIreceivedacopy" minOccurs="0"/>
                <xsd:element ref="ns2:Agency" minOccurs="0"/>
                <xsd:element ref="ns2:submitteddat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PSPCorTE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013ab-d01d-4c09-ab00-f55ef5f5f6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FP_x0023_" ma:index="18" nillable="true" ma:displayName="RFP #" ma:format="Dropdown" ma:internalName="RFP_x0023_">
      <xsd:simpleType>
        <xsd:restriction base="dms:Text">
          <xsd:maxLength value="255"/>
        </xsd:restriction>
      </xsd:simpleType>
    </xsd:element>
    <xsd:element name="RFPDescription" ma:index="19" nillable="true" ma:displayName="RFP Description" ma:format="Dropdown" ma:internalName="RFPDescription">
      <xsd:simpleType>
        <xsd:restriction base="dms:Note">
          <xsd:maxLength value="255"/>
        </xsd:restriction>
      </xsd:simpleType>
    </xsd:element>
    <xsd:element name="PSPCMember" ma:index="20" nillable="true" ma:displayName="PSPC Member" ma:format="Dropdown" ma:internalName="PSPCMember">
      <xsd:simpleType>
        <xsd:restriction base="dms:Text">
          <xsd:maxLength value="255"/>
        </xsd:restriction>
      </xsd:simpleType>
    </xsd:element>
    <xsd:element name="are_x002f_amnotacurrentorformeremployee" ma:index="21" nillable="true" ma:displayName="are/am not a current or former employee" ma:format="Dropdown" ma:internalName="are_x002f_amnotacurrentorformeremployee">
      <xsd:simpleType>
        <xsd:restriction base="dms:Text">
          <xsd:maxLength value="255"/>
        </xsd:restriction>
      </xsd:simpleType>
    </xsd:element>
    <xsd:element name="are_x002f_amnotadirector" ma:index="22" nillable="true" ma:displayName="are/am not a director" ma:format="Dropdown" ma:internalName="are_x002f_amnotadirector">
      <xsd:simpleType>
        <xsd:restriction base="dms:Text">
          <xsd:maxLength value="255"/>
        </xsd:restriction>
      </xsd:simpleType>
    </xsd:element>
    <xsd:element name="donotholdanystock" ma:index="23" nillable="true" ma:displayName="do not hold any stock" ma:format="Dropdown" ma:internalName="donotholdanystock">
      <xsd:simpleType>
        <xsd:restriction base="dms:Text">
          <xsd:maxLength value="255"/>
        </xsd:restriction>
      </xsd:simpleType>
    </xsd:element>
    <xsd:element name="donothaveanyfinancial" ma:index="24" nillable="true" ma:displayName="do not have any financial" ma:format="Dropdown" ma:internalName="donothaveanyfinancial">
      <xsd:simpleType>
        <xsd:restriction base="dms:Text">
          <xsd:maxLength value="255"/>
        </xsd:restriction>
      </xsd:simpleType>
    </xsd:element>
    <xsd:element name="havenotinfluenced" ma:index="25" nillable="true" ma:displayName="have not influenced" ma:format="Dropdown" ma:internalName="havenotinfluenced">
      <xsd:simpleType>
        <xsd:restriction base="dms:Text">
          <xsd:maxLength value="255"/>
        </xsd:restriction>
      </xsd:simpleType>
    </xsd:element>
    <xsd:element name="havenointerests" ma:index="26" nillable="true" ma:displayName="have no interests" ma:format="Dropdown" ma:internalName="havenointerests">
      <xsd:simpleType>
        <xsd:restriction base="dms:Text">
          <xsd:maxLength value="255"/>
        </xsd:restriction>
      </xsd:simpleType>
    </xsd:element>
    <xsd:element name="havenotsolicited_x002c_requested" ma:index="27" nillable="true" ma:displayName="have not solicited, requested" ma:format="Dropdown" ma:internalName="havenotsolicited_x002c_requested">
      <xsd:simpleType>
        <xsd:restriction base="dms:Text">
          <xsd:maxLength value="255"/>
        </xsd:restriction>
      </xsd:simpleType>
    </xsd:element>
    <xsd:element name="_x0028_PTCEmployee_x0029_" ma:index="28" nillable="true" ma:displayName="(PTC Employee)" ma:format="Dropdown" ma:internalName="_x0028_PTCEmployee_x0029_">
      <xsd:simpleType>
        <xsd:restriction base="dms:Text">
          <xsd:maxLength value="255"/>
        </xsd:restriction>
      </xsd:simpleType>
    </xsd:element>
    <xsd:element name="_x0028_Non_x002d_PTCEmployee_x0029_" ma:index="29" nillable="true" ma:displayName="(Non-PTC Employee)" ma:format="Dropdown" ma:internalName="_x0028_Non_x002d_PTCEmployee_x0029_">
      <xsd:simpleType>
        <xsd:restriction base="dms:Text">
          <xsd:maxLength value="255"/>
        </xsd:restriction>
      </xsd:simpleType>
    </xsd:element>
    <xsd:element name="_x0028_Non_x002d_PublicAgencyEmployee_x0029_" ma:index="30" nillable="true" ma:displayName="(Non-Public Agency Employee)" ma:format="Dropdown" ma:internalName="_x0028_Non_x002d_PublicAgencyEmployee_x0029_">
      <xsd:simpleType>
        <xsd:restriction base="dms:Text">
          <xsd:maxLength value="255"/>
        </xsd:restriction>
      </xsd:simpleType>
    </xsd:element>
    <xsd:element name="Solicitoraccept_x002c_directly" ma:index="31" nillable="true" ma:displayName="Solicit or accept, directly" ma:format="Dropdown" ma:internalName="Solicitoraccept_x002c_directly">
      <xsd:simpleType>
        <xsd:restriction base="dms:Text">
          <xsd:maxLength value="255"/>
        </xsd:restriction>
      </xsd:simpleType>
    </xsd:element>
    <xsd:element name="Solicitoracceptforpersonal" ma:index="32" nillable="true" ma:displayName="Solicit or accept for personal" ma:format="Dropdown" ma:internalName="Solicitoracceptforpersonal">
      <xsd:simpleType>
        <xsd:restriction base="dms:Text">
          <xsd:maxLength value="255"/>
        </xsd:restriction>
      </xsd:simpleType>
    </xsd:element>
    <xsd:element name="Divulgeormakeknown" ma:index="33" nillable="true" ma:displayName="Divulge or make known" ma:format="Dropdown" ma:internalName="Divulgeormakeknown">
      <xsd:simpleType>
        <xsd:restriction base="dms:Text">
          <xsd:maxLength value="255"/>
        </xsd:restriction>
      </xsd:simpleType>
    </xsd:element>
    <xsd:element name="IcertifythatIhaveread" ma:index="34" nillable="true" ma:displayName="I certify that I have read" ma:format="Dropdown" ma:internalName="IcertifythatIhaveread">
      <xsd:simpleType>
        <xsd:restriction base="dms:Text">
          <xsd:maxLength value="255"/>
        </xsd:restriction>
      </xsd:simpleType>
    </xsd:element>
    <xsd:element name="Iherebyabstain" ma:index="35" nillable="true" ma:displayName="I hereby abstain" ma:format="Dropdown" ma:internalName="Iherebyabstain">
      <xsd:simpleType>
        <xsd:restriction base="dms:Note">
          <xsd:maxLength value="255"/>
        </xsd:restriction>
      </xsd:simpleType>
    </xsd:element>
    <xsd:element name="BecauseIreceivedacopy" ma:index="36" nillable="true" ma:displayName="Because I received a copy" ma:format="Dropdown" ma:internalName="BecauseIreceivedacopy">
      <xsd:simpleType>
        <xsd:restriction base="dms:Text">
          <xsd:maxLength value="255"/>
        </xsd:restriction>
      </xsd:simpleType>
    </xsd:element>
    <xsd:element name="Agency" ma:index="37" nillable="true" ma:displayName="Agency" ma:format="Dropdown" ma:internalName="Agency">
      <xsd:simpleType>
        <xsd:restriction base="dms:Text">
          <xsd:maxLength value="255"/>
        </xsd:restriction>
      </xsd:simpleType>
    </xsd:element>
    <xsd:element name="submitteddate" ma:index="38" nillable="true" ma:displayName="submitted date" ma:format="Dropdown" ma:internalName="submitteddate">
      <xsd:simpleType>
        <xsd:restriction base="dms:Text">
          <xsd:maxLength value="255"/>
        </xsd:restriction>
      </xsd:simpleType>
    </xsd:element>
    <xsd:element name="MediaLengthInSeconds" ma:index="3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41" nillable="true" ma:taxonomy="true" ma:internalName="lcf76f155ced4ddcb4097134ff3c332f" ma:taxonomyFieldName="MediaServiceImageTags" ma:displayName="Image Tags" ma:readOnly="false" ma:fieldId="{5cf76f15-5ced-4ddc-b409-7134ff3c332f}" ma:taxonomyMulti="true" ma:sspId="c19380dc-b36b-424b-b585-b00390569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SPCorTET" ma:index="45" nillable="true" ma:displayName="PSPC or TET" ma:format="Dropdown" ma:internalName="PSPCorTET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4c69cc-fd5e-46f7-a777-6175f1195a8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2" nillable="true" ma:displayName="Taxonomy Catch All Column" ma:hidden="true" ma:list="{5277e829-dc91-48b0-824c-68942e4d01b3}" ma:internalName="TaxCatchAll" ma:showField="CatchAllData" ma:web="224c69cc-fd5e-46f7-a777-6175f1195a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e_x002f_amnotadirector xmlns="961013ab-d01d-4c09-ab00-f55ef5f5f6f9" xsi:nil="true"/>
    <donothaveanyfinancial xmlns="961013ab-d01d-4c09-ab00-f55ef5f5f6f9" xsi:nil="true"/>
    <_x0028_PTCEmployee_x0029_ xmlns="961013ab-d01d-4c09-ab00-f55ef5f5f6f9" xsi:nil="true"/>
    <Iherebyabstain xmlns="961013ab-d01d-4c09-ab00-f55ef5f5f6f9" xsi:nil="true"/>
    <Divulgeormakeknown xmlns="961013ab-d01d-4c09-ab00-f55ef5f5f6f9" xsi:nil="true"/>
    <BecauseIreceivedacopy xmlns="961013ab-d01d-4c09-ab00-f55ef5f5f6f9" xsi:nil="true"/>
    <havenotinfluenced xmlns="961013ab-d01d-4c09-ab00-f55ef5f5f6f9" xsi:nil="true"/>
    <RFPDescription xmlns="961013ab-d01d-4c09-ab00-f55ef5f5f6f9" xsi:nil="true"/>
    <_x0028_Non_x002d_PTCEmployee_x0029_ xmlns="961013ab-d01d-4c09-ab00-f55ef5f5f6f9" xsi:nil="true"/>
    <havenointerests xmlns="961013ab-d01d-4c09-ab00-f55ef5f5f6f9" xsi:nil="true"/>
    <Solicitoracceptforpersonal xmlns="961013ab-d01d-4c09-ab00-f55ef5f5f6f9" xsi:nil="true"/>
    <IcertifythatIhaveread xmlns="961013ab-d01d-4c09-ab00-f55ef5f5f6f9" xsi:nil="true"/>
    <Agency xmlns="961013ab-d01d-4c09-ab00-f55ef5f5f6f9" xsi:nil="true"/>
    <submitteddate xmlns="961013ab-d01d-4c09-ab00-f55ef5f5f6f9" xsi:nil="true"/>
    <RFP_x0023_ xmlns="961013ab-d01d-4c09-ab00-f55ef5f5f6f9" xsi:nil="true"/>
    <havenotsolicited_x002c_requested xmlns="961013ab-d01d-4c09-ab00-f55ef5f5f6f9" xsi:nil="true"/>
    <Solicitoraccept_x002c_directly xmlns="961013ab-d01d-4c09-ab00-f55ef5f5f6f9" xsi:nil="true"/>
    <donotholdanystock xmlns="961013ab-d01d-4c09-ab00-f55ef5f5f6f9" xsi:nil="true"/>
    <PSPCMember xmlns="961013ab-d01d-4c09-ab00-f55ef5f5f6f9" xsi:nil="true"/>
    <_x0028_Non_x002d_PublicAgencyEmployee_x0029_ xmlns="961013ab-d01d-4c09-ab00-f55ef5f5f6f9" xsi:nil="true"/>
    <are_x002f_amnotacurrentorformeremployee xmlns="961013ab-d01d-4c09-ab00-f55ef5f5f6f9" xsi:nil="true"/>
    <TaxCatchAll xmlns="224c69cc-fd5e-46f7-a777-6175f1195a85" xsi:nil="true"/>
    <lcf76f155ced4ddcb4097134ff3c332f xmlns="961013ab-d01d-4c09-ab00-f55ef5f5f6f9">
      <Terms xmlns="http://schemas.microsoft.com/office/infopath/2007/PartnerControls"/>
    </lcf76f155ced4ddcb4097134ff3c332f>
    <PSPCorTET xmlns="961013ab-d01d-4c09-ab00-f55ef5f5f6f9" xsi:nil="true"/>
  </documentManagement>
</p:properties>
</file>

<file path=customXml/itemProps1.xml><?xml version="1.0" encoding="utf-8"?>
<ds:datastoreItem xmlns:ds="http://schemas.openxmlformats.org/officeDocument/2006/customXml" ds:itemID="{84F2D583-3680-46FE-BF98-E6D9145136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C4F0B-6D5F-4626-950E-C1E10BF621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013ab-d01d-4c09-ab00-f55ef5f5f6f9"/>
    <ds:schemaRef ds:uri="224c69cc-fd5e-46f7-a777-6175f1195a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F79D6B-58AD-4EFF-9A52-6BE68508D390}">
  <ds:schemaRefs>
    <ds:schemaRef ds:uri="http://purl.org/dc/terms/"/>
    <ds:schemaRef ds:uri="224c69cc-fd5e-46f7-a777-6175f1195a8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961013ab-d01d-4c09-ab00-f55ef5f5f6f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328</Words>
  <Characters>1602</Characters>
  <Application>Microsoft Office Word</Application>
  <DocSecurity>0</DocSecurity>
  <Lines>42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 Turnpike Commission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Ruch</dc:creator>
  <cp:lastModifiedBy>Ruch, Karen</cp:lastModifiedBy>
  <cp:revision>12</cp:revision>
  <dcterms:created xsi:type="dcterms:W3CDTF">2025-04-01T12:41:00Z</dcterms:created>
  <dcterms:modified xsi:type="dcterms:W3CDTF">2025-04-30T18:17:00Z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2014-10-31T00:00:00Z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2016-10-26T00:00:00Z</vt:filetime>
  </property>
  <property fmtid="{D5CDD505-2E9C-101B-9397-08002B2CF9AE}" pid="5" name="ContentTypeId">
    <vt:lpwstr>0x010100C6E38CA64B463648853F5BA71BBC1959</vt:lpwstr>
  </property>
  <property fmtid="{D5CDD505-2E9C-101B-9397-08002B2CF9AE}" pid="6" name="AuthorIds_UIVersion_24064">
    <vt:lpwstr>6</vt:lpwstr>
  </property>
  <property fmtid="{D5CDD505-2E9C-101B-9397-08002B2CF9AE}" pid="7" name="AuthorIds_UIVersion_25088">
    <vt:lpwstr>6</vt:lpwstr>
  </property>
  <property fmtid="{D5CDD505-2E9C-101B-9397-08002B2CF9AE}" pid="8" name="Order">
    <vt:r8>11332000</vt:r8>
  </property>
  <property fmtid="{D5CDD505-2E9C-101B-9397-08002B2CF9AE}" pid="9" name="MediaServiceImageTags">
    <vt:lpwstr/>
  </property>
</Properties>
</file>